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40" w:rsidRPr="004125DC" w:rsidRDefault="004125DC" w:rsidP="00E16736">
      <w:pPr>
        <w:jc w:val="center"/>
        <w:rPr>
          <w:b/>
          <w:color w:val="000000"/>
          <w:szCs w:val="20"/>
          <w:lang w:val="uk-UA"/>
        </w:rPr>
      </w:pPr>
      <w:r w:rsidRPr="004125DC">
        <w:rPr>
          <w:b/>
          <w:color w:val="000000"/>
          <w:szCs w:val="20"/>
          <w:lang w:val="uk-UA"/>
        </w:rPr>
        <w:t>ПРОГРАМА</w:t>
      </w:r>
    </w:p>
    <w:p w:rsidR="00566E40" w:rsidRPr="007E1F84" w:rsidRDefault="004E2B55" w:rsidP="00E16736">
      <w:pPr>
        <w:jc w:val="both"/>
        <w:rPr>
          <w:b/>
          <w:i/>
          <w:color w:val="000F1E"/>
          <w:lang w:val="uk-UA"/>
        </w:rPr>
      </w:pPr>
      <w:r w:rsidRPr="007E1F84">
        <w:rPr>
          <w:b/>
          <w:i/>
          <w:color w:val="000F1E"/>
          <w:lang w:val="uk-UA"/>
        </w:rPr>
        <w:t>9</w:t>
      </w:r>
      <w:r w:rsidR="00566E40" w:rsidRPr="007E1F84">
        <w:rPr>
          <w:b/>
          <w:i/>
          <w:color w:val="000F1E"/>
          <w:lang w:val="uk-UA"/>
        </w:rPr>
        <w:t>.00 Реєстрація учасників</w:t>
      </w:r>
    </w:p>
    <w:p w:rsidR="004E2B55" w:rsidRDefault="004E2B55" w:rsidP="00E16736">
      <w:pPr>
        <w:jc w:val="both"/>
        <w:rPr>
          <w:color w:val="000F1E"/>
          <w:lang w:val="uk-UA"/>
        </w:rPr>
      </w:pPr>
      <w:r>
        <w:rPr>
          <w:color w:val="000F1E"/>
          <w:lang w:val="uk-UA"/>
        </w:rPr>
        <w:t xml:space="preserve">10.00 Музичне вітання учасників семінаристами </w:t>
      </w:r>
      <w:r w:rsidR="00875A1F">
        <w:rPr>
          <w:color w:val="000F1E"/>
          <w:lang w:val="uk-UA"/>
        </w:rPr>
        <w:t xml:space="preserve">Ужгородської богословської греко-католицької семінарії ім. Блаженного Теодора Ромжі </w:t>
      </w:r>
    </w:p>
    <w:p w:rsidR="00566E40" w:rsidRPr="00823750" w:rsidRDefault="00566E40" w:rsidP="00E16736">
      <w:pPr>
        <w:jc w:val="both"/>
        <w:rPr>
          <w:lang w:val="uk-UA"/>
        </w:rPr>
      </w:pPr>
      <w:r w:rsidRPr="00823750">
        <w:rPr>
          <w:lang w:val="uk-UA"/>
        </w:rPr>
        <w:t>1</w:t>
      </w:r>
      <w:r w:rsidR="004E2B55" w:rsidRPr="00823750">
        <w:rPr>
          <w:lang w:val="uk-UA"/>
        </w:rPr>
        <w:t>0</w:t>
      </w:r>
      <w:r w:rsidRPr="00823750">
        <w:rPr>
          <w:lang w:val="uk-UA"/>
        </w:rPr>
        <w:t>.</w:t>
      </w:r>
      <w:r w:rsidR="004E2B55" w:rsidRPr="00823750">
        <w:rPr>
          <w:lang w:val="uk-UA"/>
        </w:rPr>
        <w:t>15</w:t>
      </w:r>
      <w:r w:rsidRPr="00823750">
        <w:rPr>
          <w:lang w:val="uk-UA"/>
        </w:rPr>
        <w:t xml:space="preserve"> </w:t>
      </w:r>
      <w:r w:rsidRPr="00823750">
        <w:rPr>
          <w:iCs/>
          <w:lang w:val="uk-UA"/>
        </w:rPr>
        <w:t>Основні цілі та завдання проекту</w:t>
      </w:r>
      <w:r w:rsidRPr="00823750">
        <w:rPr>
          <w:lang w:val="uk-UA"/>
        </w:rPr>
        <w:t xml:space="preserve"> –</w:t>
      </w:r>
      <w:r w:rsidR="00A60E9E">
        <w:rPr>
          <w:lang w:val="uk-UA"/>
        </w:rPr>
        <w:t xml:space="preserve"> </w:t>
      </w:r>
      <w:r w:rsidR="00B469B4" w:rsidRPr="00823750">
        <w:rPr>
          <w:lang w:val="uk-UA"/>
        </w:rPr>
        <w:t>Наталія Куля</w:t>
      </w:r>
      <w:r w:rsidR="00DC3886" w:rsidRPr="00823750">
        <w:rPr>
          <w:lang w:val="uk-UA"/>
        </w:rPr>
        <w:t xml:space="preserve"> (І</w:t>
      </w:r>
      <w:r w:rsidR="00A60E9E">
        <w:rPr>
          <w:lang w:val="uk-UA"/>
        </w:rPr>
        <w:t>Е</w:t>
      </w:r>
      <w:r w:rsidR="00DC3886" w:rsidRPr="00823750">
        <w:rPr>
          <w:lang w:val="uk-UA"/>
        </w:rPr>
        <w:t>РС)</w:t>
      </w:r>
      <w:r w:rsidR="002C7FC4" w:rsidRPr="00823750">
        <w:rPr>
          <w:lang w:val="uk-UA"/>
        </w:rPr>
        <w:t xml:space="preserve"> </w:t>
      </w:r>
    </w:p>
    <w:p w:rsidR="004E2B55" w:rsidRDefault="007F5CD5" w:rsidP="004E2B55">
      <w:pPr>
        <w:jc w:val="both"/>
        <w:rPr>
          <w:b/>
          <w:i/>
          <w:iCs/>
          <w:color w:val="000F1E"/>
          <w:lang w:val="uk-UA"/>
        </w:rPr>
      </w:pPr>
      <w:r w:rsidRPr="007E1F84">
        <w:rPr>
          <w:b/>
          <w:iCs/>
          <w:color w:val="000F1E"/>
          <w:lang w:val="uk-UA"/>
        </w:rPr>
        <w:t xml:space="preserve">10.30 </w:t>
      </w:r>
      <w:r w:rsidR="00DC3886" w:rsidRPr="007E1F84">
        <w:rPr>
          <w:b/>
          <w:i/>
          <w:iCs/>
          <w:color w:val="000F1E"/>
          <w:lang w:val="uk-UA"/>
        </w:rPr>
        <w:t>Привітання</w:t>
      </w:r>
      <w:r w:rsidR="004E2B55" w:rsidRPr="007E1F84">
        <w:rPr>
          <w:b/>
          <w:i/>
          <w:iCs/>
          <w:color w:val="000F1E"/>
          <w:lang w:val="uk-UA"/>
        </w:rPr>
        <w:t>:</w:t>
      </w:r>
      <w:r w:rsidR="00DC3886" w:rsidRPr="007E1F84">
        <w:rPr>
          <w:b/>
          <w:i/>
          <w:iCs/>
          <w:color w:val="000F1E"/>
          <w:lang w:val="uk-UA"/>
        </w:rPr>
        <w:t xml:space="preserve"> </w:t>
      </w:r>
    </w:p>
    <w:p w:rsidR="004E2B55" w:rsidRDefault="004E2B55" w:rsidP="004E2B55">
      <w:pPr>
        <w:jc w:val="both"/>
        <w:rPr>
          <w:color w:val="000F1E"/>
          <w:lang w:val="uk-UA"/>
        </w:rPr>
      </w:pPr>
      <w:r>
        <w:rPr>
          <w:color w:val="000F1E"/>
          <w:lang w:val="uk-UA"/>
        </w:rPr>
        <w:t>● Єпископ Ніл</w:t>
      </w:r>
      <w:r w:rsidR="006C4457">
        <w:rPr>
          <w:color w:val="000F1E"/>
          <w:lang w:val="uk-UA"/>
        </w:rPr>
        <w:t>,</w:t>
      </w:r>
      <w:r>
        <w:rPr>
          <w:color w:val="000F1E"/>
          <w:lang w:val="uk-UA"/>
        </w:rPr>
        <w:t xml:space="preserve"> Голова Комісії з питань екології Мукачівської греко-католицької єпархії </w:t>
      </w:r>
    </w:p>
    <w:p w:rsidR="004E2B55" w:rsidRDefault="004E2B55" w:rsidP="004E2B55">
      <w:pPr>
        <w:jc w:val="both"/>
        <w:rPr>
          <w:color w:val="000F1E"/>
          <w:lang w:val="uk-UA"/>
        </w:rPr>
      </w:pPr>
      <w:r w:rsidRPr="004E2B55">
        <w:rPr>
          <w:color w:val="000F1E"/>
          <w:lang w:val="uk-UA"/>
        </w:rPr>
        <w:t>●</w:t>
      </w:r>
      <w:r>
        <w:rPr>
          <w:color w:val="000F1E"/>
          <w:lang w:val="uk-UA"/>
        </w:rPr>
        <w:t xml:space="preserve"> Єпископ Майнек Антал, Голова Комісії з питань екології Римсько-Католицької церкви в Україні </w:t>
      </w:r>
    </w:p>
    <w:p w:rsidR="006C4457" w:rsidRPr="00550AFD" w:rsidRDefault="006C4457" w:rsidP="006C4457">
      <w:pPr>
        <w:jc w:val="both"/>
        <w:rPr>
          <w:color w:val="000F1E"/>
          <w:lang w:val="uk-UA"/>
        </w:rPr>
      </w:pPr>
      <w:r w:rsidRPr="007F5CD5">
        <w:rPr>
          <w:color w:val="000F1E"/>
          <w:lang w:val="uk-UA"/>
        </w:rPr>
        <w:t>●</w:t>
      </w:r>
      <w:r>
        <w:rPr>
          <w:color w:val="000F1E"/>
          <w:lang w:val="uk-UA"/>
        </w:rPr>
        <w:t xml:space="preserve"> Сергій Сухарєв, завідувач кафедри екології Ужгородського національного університету </w:t>
      </w:r>
    </w:p>
    <w:p w:rsidR="004E2B55" w:rsidRPr="00550AFD" w:rsidRDefault="004E2B55" w:rsidP="004E2B55">
      <w:pPr>
        <w:jc w:val="both"/>
        <w:rPr>
          <w:color w:val="000F1E"/>
          <w:lang w:val="uk-UA"/>
        </w:rPr>
      </w:pPr>
      <w:r w:rsidRPr="00550AFD">
        <w:rPr>
          <w:color w:val="000F1E"/>
          <w:lang w:val="uk-UA"/>
        </w:rPr>
        <w:t>● Дмитро Томенчук, Департамент екології та природних ресурсів Закарпатської ОДА</w:t>
      </w:r>
      <w:r>
        <w:rPr>
          <w:color w:val="000F1E"/>
          <w:lang w:val="uk-UA"/>
        </w:rPr>
        <w:t xml:space="preserve"> </w:t>
      </w:r>
    </w:p>
    <w:p w:rsidR="004E2B55" w:rsidRPr="00550AFD" w:rsidRDefault="004E2B55" w:rsidP="004E2B55">
      <w:pPr>
        <w:jc w:val="both"/>
        <w:rPr>
          <w:color w:val="000F1E"/>
          <w:lang w:val="uk-UA"/>
        </w:rPr>
      </w:pPr>
      <w:r w:rsidRPr="00550AFD">
        <w:rPr>
          <w:color w:val="000F1E"/>
          <w:lang w:val="uk-UA"/>
        </w:rPr>
        <w:t>● Микола Дербак, директор Синевирського національного природного парку, Україна</w:t>
      </w:r>
    </w:p>
    <w:p w:rsidR="004E2B55" w:rsidRDefault="004E2B55" w:rsidP="004E2B55">
      <w:pPr>
        <w:jc w:val="both"/>
        <w:rPr>
          <w:color w:val="000F1E"/>
          <w:lang w:val="uk-UA"/>
        </w:rPr>
      </w:pPr>
      <w:r>
        <w:rPr>
          <w:color w:val="000F1E"/>
          <w:lang w:val="uk-UA"/>
        </w:rPr>
        <w:t>● Андрій Сойма</w:t>
      </w:r>
      <w:r w:rsidRPr="00550AFD">
        <w:rPr>
          <w:color w:val="000F1E"/>
          <w:lang w:val="uk-UA"/>
        </w:rPr>
        <w:t xml:space="preserve">, директор Ужанського національного природного парку, </w:t>
      </w:r>
      <w:r w:rsidR="007F5CD5">
        <w:rPr>
          <w:color w:val="000F1E"/>
          <w:lang w:val="uk-UA"/>
        </w:rPr>
        <w:t xml:space="preserve">Україна </w:t>
      </w:r>
    </w:p>
    <w:p w:rsidR="000F0608" w:rsidRDefault="000F0608" w:rsidP="004E2B55">
      <w:pPr>
        <w:jc w:val="both"/>
        <w:rPr>
          <w:color w:val="000F1E"/>
          <w:lang w:val="uk-UA"/>
        </w:rPr>
      </w:pPr>
      <w:r w:rsidRPr="000F0608">
        <w:rPr>
          <w:color w:val="000F1E"/>
          <w:lang w:val="uk-UA"/>
        </w:rPr>
        <w:t>●</w:t>
      </w:r>
      <w:r>
        <w:rPr>
          <w:color w:val="000F1E"/>
          <w:lang w:val="uk-UA"/>
        </w:rPr>
        <w:t xml:space="preserve"> Олександр Геревич, директор Закарпатського обласного еколого-натуралістичного центру учнівської молоді </w:t>
      </w:r>
      <w:r w:rsidR="00F577F0">
        <w:rPr>
          <w:color w:val="000F1E"/>
          <w:lang w:val="uk-UA"/>
        </w:rPr>
        <w:t xml:space="preserve">(ЗОЕНЦ) </w:t>
      </w:r>
    </w:p>
    <w:p w:rsidR="007F5CD5" w:rsidRDefault="007F5CD5" w:rsidP="004E2B55">
      <w:pPr>
        <w:jc w:val="both"/>
        <w:rPr>
          <w:color w:val="000F1E"/>
          <w:lang w:val="uk-UA"/>
        </w:rPr>
      </w:pPr>
      <w:r w:rsidRPr="007F5CD5">
        <w:rPr>
          <w:color w:val="000F1E"/>
          <w:lang w:val="uk-UA"/>
        </w:rPr>
        <w:t>●</w:t>
      </w:r>
      <w:r>
        <w:rPr>
          <w:color w:val="000F1E"/>
          <w:lang w:val="uk-UA"/>
        </w:rPr>
        <w:t xml:space="preserve"> Владислав Мірутенко, керівник ГО «</w:t>
      </w:r>
      <w:r w:rsidR="006C4457">
        <w:rPr>
          <w:color w:val="000F1E"/>
          <w:lang w:val="uk-UA"/>
        </w:rPr>
        <w:t>Карпатський екологічний клуб «</w:t>
      </w:r>
      <w:r>
        <w:rPr>
          <w:color w:val="000F1E"/>
          <w:lang w:val="uk-UA"/>
        </w:rPr>
        <w:t>Рутенія»</w:t>
      </w:r>
      <w:r w:rsidR="006C4457">
        <w:rPr>
          <w:color w:val="000F1E"/>
          <w:lang w:val="uk-UA"/>
        </w:rPr>
        <w:t>»</w:t>
      </w:r>
      <w:r>
        <w:rPr>
          <w:color w:val="000F1E"/>
          <w:lang w:val="uk-UA"/>
        </w:rPr>
        <w:t xml:space="preserve"> </w:t>
      </w:r>
    </w:p>
    <w:p w:rsidR="007F5CD5" w:rsidRDefault="007F5CD5" w:rsidP="007F5CD5">
      <w:pPr>
        <w:jc w:val="both"/>
        <w:rPr>
          <w:color w:val="000F1E"/>
          <w:lang w:val="uk-UA"/>
        </w:rPr>
      </w:pPr>
      <w:r w:rsidRPr="007F5CD5">
        <w:rPr>
          <w:color w:val="000F1E"/>
          <w:lang w:val="uk-UA"/>
        </w:rPr>
        <w:t xml:space="preserve">● </w:t>
      </w:r>
      <w:r>
        <w:rPr>
          <w:color w:val="000F1E"/>
          <w:lang w:val="uk-UA"/>
        </w:rPr>
        <w:t>Марія Баяновська, завідувач кафедрою</w:t>
      </w:r>
      <w:r w:rsidR="006C4457" w:rsidRPr="006C4457">
        <w:rPr>
          <w:color w:val="000F1E"/>
          <w:lang w:val="uk-UA"/>
        </w:rPr>
        <w:t xml:space="preserve"> суспільно-гуманітарної та етико-естетичної освіти</w:t>
      </w:r>
      <w:r w:rsidR="006C4457">
        <w:rPr>
          <w:color w:val="000F1E"/>
          <w:lang w:val="uk-UA"/>
        </w:rPr>
        <w:t xml:space="preserve"> ЗІППО </w:t>
      </w:r>
    </w:p>
    <w:p w:rsidR="004E2B55" w:rsidRPr="006C4457" w:rsidRDefault="006C4457" w:rsidP="006C4457">
      <w:pPr>
        <w:jc w:val="both"/>
        <w:rPr>
          <w:color w:val="000F1E"/>
          <w:lang w:val="uk-UA"/>
        </w:rPr>
      </w:pPr>
      <w:r>
        <w:rPr>
          <w:color w:val="000F1E"/>
          <w:lang w:val="uk-UA"/>
        </w:rPr>
        <w:t xml:space="preserve">● Іван Терпай, керівник </w:t>
      </w:r>
      <w:r w:rsidRPr="006C4457">
        <w:rPr>
          <w:color w:val="000F1E"/>
          <w:lang w:val="uk-UA"/>
        </w:rPr>
        <w:t>Іршавськ</w:t>
      </w:r>
      <w:r>
        <w:rPr>
          <w:color w:val="000F1E"/>
          <w:lang w:val="uk-UA"/>
        </w:rPr>
        <w:t>ого</w:t>
      </w:r>
      <w:r w:rsidRPr="006C4457">
        <w:rPr>
          <w:color w:val="000F1E"/>
          <w:lang w:val="uk-UA"/>
        </w:rPr>
        <w:t xml:space="preserve"> центр</w:t>
      </w:r>
      <w:r>
        <w:rPr>
          <w:color w:val="000F1E"/>
          <w:lang w:val="uk-UA"/>
        </w:rPr>
        <w:t>у</w:t>
      </w:r>
      <w:r w:rsidRPr="006C4457">
        <w:rPr>
          <w:color w:val="000F1E"/>
          <w:lang w:val="uk-UA"/>
        </w:rPr>
        <w:t xml:space="preserve"> позашкільної роботи</w:t>
      </w:r>
      <w:r>
        <w:rPr>
          <w:color w:val="000F1E"/>
          <w:lang w:val="uk-UA"/>
        </w:rPr>
        <w:t xml:space="preserve"> </w:t>
      </w:r>
    </w:p>
    <w:p w:rsidR="004E2B55" w:rsidRPr="00A60E9E" w:rsidRDefault="007B60C3" w:rsidP="004E2B55">
      <w:pPr>
        <w:jc w:val="both"/>
        <w:rPr>
          <w:color w:val="000F1E"/>
          <w:lang w:val="uk-UA"/>
        </w:rPr>
      </w:pPr>
      <w:r w:rsidRPr="00550AFD">
        <w:rPr>
          <w:color w:val="000F1E"/>
          <w:lang w:val="uk-UA"/>
        </w:rPr>
        <w:t>●</w:t>
      </w:r>
      <w:r w:rsidR="00A60E9E" w:rsidRPr="00A60E9E">
        <w:rPr>
          <w:color w:val="000F1E"/>
          <w:lang w:val="uk-UA"/>
        </w:rPr>
        <w:t xml:space="preserve"> </w:t>
      </w:r>
      <w:r w:rsidR="00A60E9E">
        <w:rPr>
          <w:color w:val="000F1E"/>
          <w:lang w:val="uk-UA"/>
        </w:rPr>
        <w:t>Михайло</w:t>
      </w:r>
      <w:r w:rsidR="00A60E9E">
        <w:rPr>
          <w:color w:val="000F1E"/>
          <w:lang w:val="uk-UA"/>
        </w:rPr>
        <w:t xml:space="preserve"> </w:t>
      </w:r>
      <w:r w:rsidR="006C4457">
        <w:rPr>
          <w:color w:val="000F1E"/>
          <w:lang w:val="uk-UA"/>
        </w:rPr>
        <w:t>Біланич, секретар Міжрелігійного природоохоронного громадянського форуму Східної Європи (</w:t>
      </w:r>
      <w:r w:rsidR="006C4457">
        <w:rPr>
          <w:color w:val="000F1E"/>
          <w:lang w:val="en-US"/>
        </w:rPr>
        <w:t>IRCEF</w:t>
      </w:r>
      <w:r w:rsidR="006C4457" w:rsidRPr="006C4457">
        <w:rPr>
          <w:color w:val="000F1E"/>
        </w:rPr>
        <w:t xml:space="preserve">) </w:t>
      </w:r>
      <w:r w:rsidR="00A60E9E">
        <w:rPr>
          <w:color w:val="000F1E"/>
          <w:lang w:val="uk-UA"/>
        </w:rPr>
        <w:t xml:space="preserve"> </w:t>
      </w:r>
      <w:bookmarkStart w:id="0" w:name="_GoBack"/>
      <w:bookmarkEnd w:id="0"/>
    </w:p>
    <w:p w:rsidR="00823750" w:rsidRPr="00550AFD" w:rsidRDefault="00823750" w:rsidP="00823750">
      <w:pPr>
        <w:jc w:val="both"/>
        <w:rPr>
          <w:color w:val="000F1E"/>
          <w:lang w:val="uk-UA"/>
        </w:rPr>
      </w:pPr>
      <w:r w:rsidRPr="00550AFD">
        <w:rPr>
          <w:color w:val="000F1E"/>
          <w:lang w:val="uk-UA"/>
        </w:rPr>
        <w:t>11.</w:t>
      </w:r>
      <w:r>
        <w:rPr>
          <w:color w:val="000F1E"/>
          <w:lang w:val="uk-UA"/>
        </w:rPr>
        <w:t>10</w:t>
      </w:r>
      <w:r w:rsidRPr="00550AFD">
        <w:rPr>
          <w:color w:val="000F1E"/>
          <w:lang w:val="uk-UA"/>
        </w:rPr>
        <w:t xml:space="preserve"> Зміни </w:t>
      </w:r>
      <w:r>
        <w:rPr>
          <w:color w:val="000F1E"/>
          <w:lang w:val="uk-UA"/>
        </w:rPr>
        <w:t xml:space="preserve">в </w:t>
      </w:r>
      <w:r w:rsidRPr="00550AFD">
        <w:rPr>
          <w:color w:val="000F1E"/>
          <w:lang w:val="uk-UA"/>
        </w:rPr>
        <w:t xml:space="preserve">природокористуванні </w:t>
      </w:r>
      <w:r>
        <w:rPr>
          <w:color w:val="000F1E"/>
          <w:lang w:val="uk-UA"/>
        </w:rPr>
        <w:t>у</w:t>
      </w:r>
      <w:r w:rsidRPr="00550AFD">
        <w:rPr>
          <w:color w:val="000F1E"/>
          <w:lang w:val="uk-UA"/>
        </w:rPr>
        <w:t xml:space="preserve"> зв'язку з розширенням територій </w:t>
      </w:r>
      <w:r>
        <w:rPr>
          <w:color w:val="000F1E"/>
          <w:lang w:val="uk-UA"/>
        </w:rPr>
        <w:t>ПЗФ</w:t>
      </w:r>
      <w:r w:rsidRPr="00550AFD">
        <w:rPr>
          <w:color w:val="000F1E"/>
          <w:lang w:val="uk-UA"/>
        </w:rPr>
        <w:t>, актуальна інформація, Дмитро Томенчук, заст. нач. відділу регулювання природокористування та розвитку заповідної справи Департаменту екології та природних ресурсів Закарпатської ОДА</w:t>
      </w:r>
      <w:r>
        <w:rPr>
          <w:color w:val="000F1E"/>
          <w:lang w:val="uk-UA"/>
        </w:rPr>
        <w:t xml:space="preserve"> </w:t>
      </w:r>
    </w:p>
    <w:p w:rsidR="007F5CD5" w:rsidRPr="00550AFD" w:rsidRDefault="007F5CD5" w:rsidP="007F5CD5">
      <w:pPr>
        <w:widowControl w:val="0"/>
        <w:jc w:val="both"/>
        <w:rPr>
          <w:lang w:val="uk-UA"/>
        </w:rPr>
      </w:pPr>
      <w:r w:rsidRPr="00550AFD">
        <w:rPr>
          <w:lang w:val="uk-UA"/>
        </w:rPr>
        <w:t>1</w:t>
      </w:r>
      <w:r w:rsidR="00823750">
        <w:rPr>
          <w:lang w:val="uk-UA"/>
        </w:rPr>
        <w:t>1.</w:t>
      </w:r>
      <w:r w:rsidR="00823750" w:rsidRPr="00823750">
        <w:rPr>
          <w:lang w:val="uk-UA"/>
        </w:rPr>
        <w:t>15</w:t>
      </w:r>
      <w:r w:rsidRPr="00550AFD">
        <w:rPr>
          <w:lang w:val="uk-UA"/>
        </w:rPr>
        <w:t xml:space="preserve"> Представлення учасників робочої зустрічі і фото на пам'ять (пропонується молитва </w:t>
      </w:r>
      <w:r w:rsidR="00F577F0">
        <w:rPr>
          <w:lang w:val="uk-UA"/>
        </w:rPr>
        <w:t>по</w:t>
      </w:r>
      <w:r w:rsidRPr="00550AFD">
        <w:rPr>
          <w:lang w:val="uk-UA"/>
        </w:rPr>
        <w:t xml:space="preserve"> відповідальності за Творіння і </w:t>
      </w:r>
      <w:r w:rsidR="007E1F84">
        <w:rPr>
          <w:lang w:val="uk-UA"/>
        </w:rPr>
        <w:t xml:space="preserve">поглиблення </w:t>
      </w:r>
      <w:r w:rsidR="00DC3886">
        <w:rPr>
          <w:lang w:val="uk-UA"/>
        </w:rPr>
        <w:t>екологічн</w:t>
      </w:r>
      <w:r w:rsidR="007E1F84">
        <w:rPr>
          <w:lang w:val="uk-UA"/>
        </w:rPr>
        <w:t>ої свідомості</w:t>
      </w:r>
      <w:r w:rsidRPr="00550AFD">
        <w:rPr>
          <w:lang w:val="uk-UA"/>
        </w:rPr>
        <w:t xml:space="preserve">, інтерв'ю для ЗМІ) </w:t>
      </w:r>
    </w:p>
    <w:p w:rsidR="00566E40" w:rsidRPr="00550AFD" w:rsidRDefault="007F5CD5" w:rsidP="00270511">
      <w:pPr>
        <w:widowControl w:val="0"/>
        <w:ind w:left="1412" w:hanging="1412"/>
        <w:jc w:val="both"/>
        <w:rPr>
          <w:b/>
          <w:i/>
          <w:lang w:val="uk-UA"/>
        </w:rPr>
      </w:pPr>
      <w:r>
        <w:rPr>
          <w:b/>
          <w:i/>
          <w:lang w:val="uk-UA"/>
        </w:rPr>
        <w:t>11</w:t>
      </w:r>
      <w:r w:rsidR="00566E40" w:rsidRPr="00550AFD">
        <w:rPr>
          <w:b/>
          <w:i/>
          <w:lang w:val="uk-UA"/>
        </w:rPr>
        <w:t>.30 Перерва на каву</w:t>
      </w:r>
      <w:r w:rsidR="00E16736" w:rsidRPr="00550AFD">
        <w:rPr>
          <w:b/>
          <w:i/>
          <w:lang w:val="uk-UA"/>
        </w:rPr>
        <w:t xml:space="preserve"> </w:t>
      </w:r>
    </w:p>
    <w:p w:rsidR="00566E40" w:rsidRDefault="00566E40" w:rsidP="004125DC">
      <w:pPr>
        <w:widowControl w:val="0"/>
        <w:ind w:left="709" w:hanging="709"/>
        <w:jc w:val="both"/>
        <w:rPr>
          <w:lang w:val="uk-UA"/>
        </w:rPr>
      </w:pPr>
      <w:r w:rsidRPr="00631E99">
        <w:rPr>
          <w:lang w:val="uk-UA"/>
        </w:rPr>
        <w:t>1</w:t>
      </w:r>
      <w:r w:rsidR="007B60C3">
        <w:rPr>
          <w:lang w:val="uk-UA"/>
        </w:rPr>
        <w:t>2</w:t>
      </w:r>
      <w:r w:rsidRPr="00631E99">
        <w:rPr>
          <w:lang w:val="uk-UA"/>
        </w:rPr>
        <w:t xml:space="preserve">.00 </w:t>
      </w:r>
      <w:r w:rsidR="004125DC" w:rsidRPr="00550AFD">
        <w:rPr>
          <w:lang w:val="uk-UA"/>
        </w:rPr>
        <w:t xml:space="preserve">Презентація </w:t>
      </w:r>
      <w:r w:rsidR="004125DC">
        <w:rPr>
          <w:lang w:val="uk-UA"/>
        </w:rPr>
        <w:t xml:space="preserve">екоосвітньої роботи </w:t>
      </w:r>
      <w:r w:rsidR="004125DC" w:rsidRPr="00550AFD">
        <w:rPr>
          <w:lang w:val="uk-UA"/>
        </w:rPr>
        <w:t>національного прир</w:t>
      </w:r>
      <w:r w:rsidR="004125DC">
        <w:rPr>
          <w:lang w:val="uk-UA"/>
        </w:rPr>
        <w:t>одного парку «Синевир», Юрій Бабічин</w:t>
      </w:r>
    </w:p>
    <w:p w:rsidR="007B60C3" w:rsidRPr="00631E99" w:rsidRDefault="007B60C3" w:rsidP="00CA3901">
      <w:pPr>
        <w:widowControl w:val="0"/>
        <w:ind w:left="709" w:hanging="709"/>
        <w:jc w:val="both"/>
        <w:rPr>
          <w:lang w:val="uk-UA"/>
        </w:rPr>
      </w:pPr>
      <w:r>
        <w:rPr>
          <w:lang w:val="uk-UA"/>
        </w:rPr>
        <w:t>12.</w:t>
      </w:r>
      <w:r w:rsidR="00F577F0">
        <w:rPr>
          <w:lang w:val="uk-UA"/>
        </w:rPr>
        <w:t>3</w:t>
      </w:r>
      <w:r>
        <w:rPr>
          <w:lang w:val="uk-UA"/>
        </w:rPr>
        <w:t xml:space="preserve">0 Обговорення </w:t>
      </w:r>
    </w:p>
    <w:p w:rsidR="00566E40" w:rsidRDefault="00566E40" w:rsidP="004125DC">
      <w:pPr>
        <w:widowControl w:val="0"/>
        <w:ind w:left="709" w:hanging="709"/>
        <w:jc w:val="both"/>
        <w:rPr>
          <w:lang w:val="uk-UA"/>
        </w:rPr>
      </w:pPr>
      <w:r w:rsidRPr="00550AFD">
        <w:rPr>
          <w:lang w:val="uk-UA"/>
        </w:rPr>
        <w:t>1</w:t>
      </w:r>
      <w:r w:rsidR="007B60C3">
        <w:rPr>
          <w:lang w:val="uk-UA"/>
        </w:rPr>
        <w:t>2</w:t>
      </w:r>
      <w:r w:rsidRPr="00550AFD">
        <w:rPr>
          <w:lang w:val="uk-UA"/>
        </w:rPr>
        <w:t>.</w:t>
      </w:r>
      <w:r w:rsidR="00F577F0">
        <w:rPr>
          <w:lang w:val="uk-UA"/>
        </w:rPr>
        <w:t>4</w:t>
      </w:r>
      <w:r w:rsidR="007B60C3">
        <w:rPr>
          <w:lang w:val="uk-UA"/>
        </w:rPr>
        <w:t>0</w:t>
      </w:r>
      <w:r w:rsidRPr="00550AFD">
        <w:rPr>
          <w:lang w:val="uk-UA"/>
        </w:rPr>
        <w:t xml:space="preserve"> </w:t>
      </w:r>
      <w:r w:rsidR="004125DC" w:rsidRPr="00550AFD">
        <w:rPr>
          <w:lang w:val="uk-UA"/>
        </w:rPr>
        <w:t xml:space="preserve">Презентація </w:t>
      </w:r>
      <w:r w:rsidR="004125DC" w:rsidRPr="007B60C3">
        <w:rPr>
          <w:lang w:val="uk-UA"/>
        </w:rPr>
        <w:t xml:space="preserve">екоосвітньої роботи </w:t>
      </w:r>
      <w:r w:rsidR="004125DC" w:rsidRPr="00550AFD">
        <w:rPr>
          <w:lang w:val="uk-UA"/>
        </w:rPr>
        <w:t xml:space="preserve">національного природного парку «Ужанський», </w:t>
      </w:r>
      <w:r w:rsidR="004125DC">
        <w:rPr>
          <w:lang w:val="uk-UA"/>
        </w:rPr>
        <w:t>Андрій Сойма</w:t>
      </w:r>
    </w:p>
    <w:p w:rsidR="007B60C3" w:rsidRPr="007B60C3" w:rsidRDefault="00566E40" w:rsidP="00CA3901">
      <w:pPr>
        <w:widowControl w:val="0"/>
        <w:ind w:left="709" w:hanging="709"/>
        <w:jc w:val="both"/>
        <w:rPr>
          <w:b/>
          <w:i/>
          <w:lang w:val="uk-UA"/>
        </w:rPr>
      </w:pPr>
      <w:r w:rsidRPr="007B60C3">
        <w:rPr>
          <w:b/>
          <w:i/>
          <w:lang w:val="uk-UA"/>
        </w:rPr>
        <w:t>13.</w:t>
      </w:r>
      <w:r w:rsidR="007B60C3" w:rsidRPr="007B60C3">
        <w:rPr>
          <w:b/>
          <w:i/>
          <w:lang w:val="uk-UA"/>
        </w:rPr>
        <w:t>0</w:t>
      </w:r>
      <w:r w:rsidRPr="007B60C3">
        <w:rPr>
          <w:b/>
          <w:i/>
          <w:lang w:val="uk-UA"/>
        </w:rPr>
        <w:t xml:space="preserve">0 </w:t>
      </w:r>
      <w:r w:rsidR="007B60C3" w:rsidRPr="007B60C3">
        <w:rPr>
          <w:b/>
          <w:i/>
          <w:lang w:val="uk-UA"/>
        </w:rPr>
        <w:t>П</w:t>
      </w:r>
      <w:r w:rsidR="00871AB5">
        <w:rPr>
          <w:b/>
          <w:i/>
          <w:lang w:val="uk-UA"/>
        </w:rPr>
        <w:t>ерерва на обід</w:t>
      </w:r>
      <w:r w:rsidR="00F577F0">
        <w:rPr>
          <w:b/>
          <w:i/>
          <w:lang w:val="uk-UA"/>
        </w:rPr>
        <w:t xml:space="preserve"> </w:t>
      </w:r>
    </w:p>
    <w:p w:rsidR="00566E40" w:rsidRDefault="007B60C3" w:rsidP="004125DC">
      <w:pPr>
        <w:widowControl w:val="0"/>
        <w:ind w:left="709" w:hanging="709"/>
        <w:jc w:val="both"/>
        <w:rPr>
          <w:lang w:val="uk-UA"/>
        </w:rPr>
      </w:pPr>
      <w:r>
        <w:rPr>
          <w:lang w:val="uk-UA"/>
        </w:rPr>
        <w:t xml:space="preserve">14.00 </w:t>
      </w:r>
      <w:r w:rsidR="004125DC" w:rsidRPr="00550AFD">
        <w:rPr>
          <w:lang w:val="uk-UA"/>
        </w:rPr>
        <w:t xml:space="preserve">Презентація </w:t>
      </w:r>
      <w:r w:rsidR="004125DC" w:rsidRPr="007B60C3">
        <w:rPr>
          <w:lang w:val="uk-UA"/>
        </w:rPr>
        <w:t xml:space="preserve">екоосвітньої роботи </w:t>
      </w:r>
      <w:r w:rsidR="004125DC" w:rsidRPr="00550AFD">
        <w:rPr>
          <w:lang w:val="uk-UA"/>
        </w:rPr>
        <w:t>національного природного парку «Зачарований край», Євген Гіга</w:t>
      </w:r>
    </w:p>
    <w:p w:rsidR="00566E40" w:rsidRDefault="00566E40" w:rsidP="004125DC">
      <w:pPr>
        <w:widowControl w:val="0"/>
        <w:ind w:left="709" w:hanging="709"/>
        <w:jc w:val="both"/>
        <w:rPr>
          <w:lang w:val="uk-UA"/>
        </w:rPr>
      </w:pPr>
      <w:r w:rsidRPr="00550AFD">
        <w:rPr>
          <w:lang w:val="uk-UA"/>
        </w:rPr>
        <w:t>1</w:t>
      </w:r>
      <w:r w:rsidR="007B60C3">
        <w:rPr>
          <w:lang w:val="uk-UA"/>
        </w:rPr>
        <w:t>4</w:t>
      </w:r>
      <w:r w:rsidRPr="00550AFD">
        <w:rPr>
          <w:lang w:val="uk-UA"/>
        </w:rPr>
        <w:t>.</w:t>
      </w:r>
      <w:r w:rsidR="007915A7">
        <w:rPr>
          <w:lang w:val="uk-UA"/>
        </w:rPr>
        <w:t>2</w:t>
      </w:r>
      <w:r w:rsidR="007B60C3">
        <w:rPr>
          <w:lang w:val="uk-UA"/>
        </w:rPr>
        <w:t>0</w:t>
      </w:r>
      <w:r w:rsidRPr="00550AFD">
        <w:rPr>
          <w:lang w:val="uk-UA"/>
        </w:rPr>
        <w:t xml:space="preserve"> </w:t>
      </w:r>
      <w:r w:rsidR="004125DC">
        <w:rPr>
          <w:lang w:val="uk-UA"/>
        </w:rPr>
        <w:t>Основні напрямки</w:t>
      </w:r>
      <w:r w:rsidR="004125DC" w:rsidRPr="00F577F0">
        <w:rPr>
          <w:lang w:val="uk-UA"/>
        </w:rPr>
        <w:t xml:space="preserve"> екоосвітньої роботи </w:t>
      </w:r>
      <w:r w:rsidR="004125DC">
        <w:rPr>
          <w:lang w:val="uk-UA"/>
        </w:rPr>
        <w:t>Карпатського біосферного заповідника</w:t>
      </w:r>
      <w:r w:rsidR="004125DC" w:rsidRPr="00F577F0">
        <w:rPr>
          <w:lang w:val="uk-UA"/>
        </w:rPr>
        <w:t xml:space="preserve">, </w:t>
      </w:r>
      <w:r w:rsidR="004125DC">
        <w:rPr>
          <w:lang w:val="uk-UA"/>
        </w:rPr>
        <w:t>Вікторія Бундзяк</w:t>
      </w:r>
    </w:p>
    <w:p w:rsidR="00566E40" w:rsidRDefault="00566E40" w:rsidP="004125DC">
      <w:pPr>
        <w:widowControl w:val="0"/>
        <w:ind w:left="709" w:hanging="709"/>
        <w:jc w:val="both"/>
        <w:rPr>
          <w:lang w:val="uk-UA"/>
        </w:rPr>
      </w:pPr>
      <w:r w:rsidRPr="00550AFD">
        <w:rPr>
          <w:lang w:val="uk-UA"/>
        </w:rPr>
        <w:t>14.</w:t>
      </w:r>
      <w:r w:rsidR="007915A7">
        <w:rPr>
          <w:lang w:val="uk-UA"/>
        </w:rPr>
        <w:t>4</w:t>
      </w:r>
      <w:r w:rsidRPr="00550AFD">
        <w:rPr>
          <w:lang w:val="uk-UA"/>
        </w:rPr>
        <w:t xml:space="preserve">0 </w:t>
      </w:r>
      <w:r w:rsidR="004125DC">
        <w:rPr>
          <w:lang w:val="uk-UA"/>
        </w:rPr>
        <w:t>ЗОЕНЦ як флагман позашкільної екоосвітньої і виховної роботи в Україні, Олександр Геревич</w:t>
      </w:r>
    </w:p>
    <w:p w:rsidR="00F577F0" w:rsidRDefault="00F577F0" w:rsidP="004125DC">
      <w:pPr>
        <w:widowControl w:val="0"/>
        <w:ind w:left="709" w:hanging="709"/>
        <w:jc w:val="both"/>
        <w:rPr>
          <w:lang w:val="uk-UA"/>
        </w:rPr>
      </w:pPr>
      <w:r w:rsidRPr="004125DC">
        <w:rPr>
          <w:highlight w:val="yellow"/>
          <w:lang w:val="uk-UA"/>
        </w:rPr>
        <w:t>1</w:t>
      </w:r>
      <w:r w:rsidR="003D2526" w:rsidRPr="004125DC">
        <w:rPr>
          <w:highlight w:val="yellow"/>
          <w:lang w:val="uk-UA"/>
        </w:rPr>
        <w:t>5</w:t>
      </w:r>
      <w:r w:rsidRPr="004125DC">
        <w:rPr>
          <w:highlight w:val="yellow"/>
          <w:lang w:val="uk-UA"/>
        </w:rPr>
        <w:t xml:space="preserve">.00 </w:t>
      </w:r>
      <w:r w:rsidR="004125DC" w:rsidRPr="004125DC">
        <w:rPr>
          <w:highlight w:val="yellow"/>
          <w:lang w:val="uk-UA"/>
        </w:rPr>
        <w:t>Алла Самойлова</w:t>
      </w:r>
    </w:p>
    <w:p w:rsidR="00F577F0" w:rsidRPr="007915A7" w:rsidRDefault="00F577F0" w:rsidP="00F577F0">
      <w:pPr>
        <w:widowControl w:val="0"/>
        <w:ind w:left="709" w:hanging="709"/>
        <w:jc w:val="both"/>
        <w:rPr>
          <w:b/>
          <w:i/>
          <w:lang w:val="uk-UA"/>
        </w:rPr>
      </w:pPr>
      <w:r w:rsidRPr="007915A7">
        <w:rPr>
          <w:b/>
          <w:i/>
          <w:lang w:val="uk-UA"/>
        </w:rPr>
        <w:t xml:space="preserve">16.00 Перерва на каву </w:t>
      </w:r>
    </w:p>
    <w:p w:rsidR="00823750" w:rsidRDefault="007B60C3" w:rsidP="00823750">
      <w:pPr>
        <w:widowControl w:val="0"/>
        <w:ind w:left="709" w:hanging="709"/>
        <w:jc w:val="both"/>
        <w:rPr>
          <w:lang w:val="uk-UA"/>
        </w:rPr>
      </w:pPr>
      <w:r>
        <w:rPr>
          <w:lang w:val="uk-UA"/>
        </w:rPr>
        <w:t>1</w:t>
      </w:r>
      <w:r w:rsidR="00875A1F">
        <w:rPr>
          <w:lang w:val="uk-UA"/>
        </w:rPr>
        <w:t>6</w:t>
      </w:r>
      <w:r>
        <w:rPr>
          <w:lang w:val="uk-UA"/>
        </w:rPr>
        <w:t>.</w:t>
      </w:r>
      <w:r w:rsidR="00875A1F">
        <w:rPr>
          <w:lang w:val="uk-UA"/>
        </w:rPr>
        <w:t>3</w:t>
      </w:r>
      <w:r>
        <w:rPr>
          <w:lang w:val="uk-UA"/>
        </w:rPr>
        <w:t>0</w:t>
      </w:r>
      <w:r w:rsidR="00823750">
        <w:rPr>
          <w:lang w:val="uk-UA"/>
        </w:rPr>
        <w:t xml:space="preserve"> </w:t>
      </w:r>
      <w:r w:rsidR="00823750" w:rsidRPr="005A51F9">
        <w:rPr>
          <w:lang w:val="uk-UA"/>
        </w:rPr>
        <w:t>Представлення концепту екологічних календарів для Церков Східного та Західного обрядів на 2022 рік, Михайло Біланич</w:t>
      </w:r>
    </w:p>
    <w:p w:rsidR="00823750" w:rsidRDefault="00823750" w:rsidP="00823750">
      <w:pPr>
        <w:widowControl w:val="0"/>
        <w:ind w:left="709" w:hanging="709"/>
        <w:jc w:val="both"/>
        <w:rPr>
          <w:lang w:val="uk-UA"/>
        </w:rPr>
      </w:pPr>
      <w:r w:rsidRPr="00823750">
        <w:t xml:space="preserve">16.45 </w:t>
      </w:r>
      <w:r>
        <w:rPr>
          <w:lang w:val="uk-UA"/>
        </w:rPr>
        <w:t>Р</w:t>
      </w:r>
      <w:r w:rsidRPr="005A51F9">
        <w:rPr>
          <w:lang w:val="uk-UA"/>
        </w:rPr>
        <w:t>озмальовк</w:t>
      </w:r>
      <w:r>
        <w:rPr>
          <w:lang w:val="uk-UA"/>
        </w:rPr>
        <w:t>а</w:t>
      </w:r>
      <w:r w:rsidRPr="005A51F9">
        <w:rPr>
          <w:lang w:val="uk-UA"/>
        </w:rPr>
        <w:t xml:space="preserve"> "Карпатський ліс – твій друг", Марта Михайлець</w:t>
      </w:r>
    </w:p>
    <w:p w:rsidR="00823750" w:rsidRDefault="00823750" w:rsidP="00823750">
      <w:pPr>
        <w:jc w:val="both"/>
        <w:rPr>
          <w:lang w:val="uk-UA"/>
        </w:rPr>
      </w:pPr>
      <w:r>
        <w:t>17.0</w:t>
      </w:r>
      <w:r w:rsidRPr="00823750">
        <w:t xml:space="preserve">0 </w:t>
      </w:r>
      <w:r>
        <w:rPr>
          <w:lang w:val="uk-UA"/>
        </w:rPr>
        <w:t>Тематичне наповнення телевізійних передач згідно завдань проекту, Михайло Біланич</w:t>
      </w:r>
    </w:p>
    <w:p w:rsidR="00823750" w:rsidRDefault="00823750" w:rsidP="00823750">
      <w:pPr>
        <w:widowControl w:val="0"/>
        <w:ind w:left="709" w:hanging="709"/>
        <w:jc w:val="both"/>
        <w:rPr>
          <w:lang w:val="uk-UA"/>
        </w:rPr>
      </w:pPr>
      <w:r w:rsidRPr="00823750">
        <w:t xml:space="preserve">17.15 </w:t>
      </w:r>
      <w:r>
        <w:rPr>
          <w:lang w:val="uk-UA"/>
        </w:rPr>
        <w:t>Екопроповіді духовних лідерів у форматі відеороликів, Марта Михайлець</w:t>
      </w:r>
    </w:p>
    <w:p w:rsidR="00823750" w:rsidRDefault="004125DC" w:rsidP="00823750">
      <w:pPr>
        <w:widowControl w:val="0"/>
        <w:ind w:left="709" w:hanging="709"/>
        <w:jc w:val="both"/>
        <w:rPr>
          <w:lang w:val="uk-UA"/>
        </w:rPr>
      </w:pPr>
      <w:r>
        <w:t>17</w:t>
      </w:r>
      <w:r w:rsidR="00823750" w:rsidRPr="00823750">
        <w:t xml:space="preserve">.30 </w:t>
      </w:r>
      <w:r w:rsidR="00823750">
        <w:rPr>
          <w:lang w:val="uk-UA"/>
        </w:rPr>
        <w:t>П</w:t>
      </w:r>
      <w:r w:rsidR="00823750" w:rsidRPr="005A51F9">
        <w:rPr>
          <w:lang w:val="uk-UA"/>
        </w:rPr>
        <w:t>ідготовк</w:t>
      </w:r>
      <w:r w:rsidR="00823750">
        <w:rPr>
          <w:lang w:val="uk-UA"/>
        </w:rPr>
        <w:t>а</w:t>
      </w:r>
      <w:r w:rsidR="00823750" w:rsidRPr="005A51F9">
        <w:rPr>
          <w:lang w:val="uk-UA"/>
        </w:rPr>
        <w:t xml:space="preserve"> інформаційних кутків для освітніх установ по відповідальному управлінню відходами, Андрій Доніченко, ГО "Паралельний світ"</w:t>
      </w:r>
    </w:p>
    <w:p w:rsidR="00F577F0" w:rsidRDefault="007915A7" w:rsidP="00875A1F">
      <w:pPr>
        <w:widowControl w:val="0"/>
        <w:ind w:left="709" w:hanging="709"/>
        <w:jc w:val="both"/>
        <w:rPr>
          <w:lang w:val="uk-UA"/>
        </w:rPr>
      </w:pPr>
      <w:r>
        <w:rPr>
          <w:lang w:val="uk-UA"/>
        </w:rPr>
        <w:t>1</w:t>
      </w:r>
      <w:r w:rsidR="004125DC">
        <w:rPr>
          <w:lang w:val="uk-UA"/>
        </w:rPr>
        <w:t>7</w:t>
      </w:r>
      <w:r>
        <w:rPr>
          <w:lang w:val="uk-UA"/>
        </w:rPr>
        <w:t>.</w:t>
      </w:r>
      <w:r w:rsidR="004125DC" w:rsidRPr="004125DC">
        <w:t>45</w:t>
      </w:r>
      <w:r>
        <w:rPr>
          <w:lang w:val="uk-UA"/>
        </w:rPr>
        <w:t xml:space="preserve"> </w:t>
      </w:r>
      <w:r w:rsidR="00875A1F" w:rsidRPr="00875A1F">
        <w:rPr>
          <w:lang w:val="uk-UA"/>
        </w:rPr>
        <w:t>Підведення підсумків першого дня робочої зустрічі</w:t>
      </w:r>
    </w:p>
    <w:p w:rsidR="00566E40" w:rsidRPr="004125DC" w:rsidRDefault="00823750" w:rsidP="004125DC">
      <w:pPr>
        <w:widowControl w:val="0"/>
        <w:ind w:left="709" w:hanging="709"/>
        <w:jc w:val="both"/>
        <w:rPr>
          <w:b/>
          <w:i/>
          <w:lang w:val="uk-UA"/>
        </w:rPr>
      </w:pPr>
      <w:r>
        <w:rPr>
          <w:b/>
          <w:i/>
          <w:lang w:val="uk-UA"/>
        </w:rPr>
        <w:t>18.0</w:t>
      </w:r>
      <w:r w:rsidR="00875A1F" w:rsidRPr="005A51F9">
        <w:rPr>
          <w:b/>
          <w:i/>
          <w:lang w:val="uk-UA"/>
        </w:rPr>
        <w:t xml:space="preserve">0 Вечеря </w:t>
      </w:r>
    </w:p>
    <w:sectPr w:rsidR="00566E40" w:rsidRPr="004125DC" w:rsidSect="00A93DD5">
      <w:headerReference w:type="even" r:id="rId7"/>
      <w:headerReference w:type="default" r:id="rId8"/>
      <w:pgSz w:w="11906" w:h="16838"/>
      <w:pgMar w:top="850" w:right="850" w:bottom="85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E0" w:rsidRDefault="00022FE0">
      <w:r>
        <w:separator/>
      </w:r>
    </w:p>
  </w:endnote>
  <w:endnote w:type="continuationSeparator" w:id="0">
    <w:p w:rsidR="00022FE0" w:rsidRDefault="0002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E0" w:rsidRDefault="00022FE0">
      <w:r>
        <w:separator/>
      </w:r>
    </w:p>
  </w:footnote>
  <w:footnote w:type="continuationSeparator" w:id="0">
    <w:p w:rsidR="00022FE0" w:rsidRDefault="0002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40" w:rsidRDefault="00566E40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66E40" w:rsidRDefault="00566E40">
    <w:pP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40" w:rsidRDefault="00566E40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25DC">
      <w:rPr>
        <w:noProof/>
        <w:color w:val="000000"/>
      </w:rPr>
      <w:t>2</w:t>
    </w:r>
    <w:r>
      <w:rPr>
        <w:color w:val="000000"/>
      </w:rPr>
      <w:fldChar w:fldCharType="end"/>
    </w:r>
  </w:p>
  <w:p w:rsidR="00566E40" w:rsidRDefault="00566E40">
    <w:pP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8E"/>
    <w:multiLevelType w:val="multilevel"/>
    <w:tmpl w:val="48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715D"/>
    <w:multiLevelType w:val="multilevel"/>
    <w:tmpl w:val="AC98C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BDB47DC"/>
    <w:multiLevelType w:val="hybridMultilevel"/>
    <w:tmpl w:val="0662544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B56AD4"/>
    <w:multiLevelType w:val="multilevel"/>
    <w:tmpl w:val="3E98D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3F846822"/>
    <w:multiLevelType w:val="hybridMultilevel"/>
    <w:tmpl w:val="35B6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3B2"/>
    <w:multiLevelType w:val="multilevel"/>
    <w:tmpl w:val="CA9695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A3B7E5E"/>
    <w:multiLevelType w:val="multilevel"/>
    <w:tmpl w:val="58B807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06"/>
    <w:rsid w:val="00022FE0"/>
    <w:rsid w:val="00045745"/>
    <w:rsid w:val="000758D4"/>
    <w:rsid w:val="00090EC1"/>
    <w:rsid w:val="000C269E"/>
    <w:rsid w:val="000C3C75"/>
    <w:rsid w:val="000C4E9B"/>
    <w:rsid w:val="000D11DE"/>
    <w:rsid w:val="000F0608"/>
    <w:rsid w:val="001067B2"/>
    <w:rsid w:val="001423E7"/>
    <w:rsid w:val="00144C49"/>
    <w:rsid w:val="00145883"/>
    <w:rsid w:val="00153C7A"/>
    <w:rsid w:val="001A1862"/>
    <w:rsid w:val="001D44C9"/>
    <w:rsid w:val="001E1186"/>
    <w:rsid w:val="001E403C"/>
    <w:rsid w:val="00206644"/>
    <w:rsid w:val="00224FFB"/>
    <w:rsid w:val="00240EF2"/>
    <w:rsid w:val="00270511"/>
    <w:rsid w:val="00270947"/>
    <w:rsid w:val="002A0601"/>
    <w:rsid w:val="002B515C"/>
    <w:rsid w:val="002C11E9"/>
    <w:rsid w:val="002C7FC4"/>
    <w:rsid w:val="002D2CB3"/>
    <w:rsid w:val="002D5BD4"/>
    <w:rsid w:val="003121B1"/>
    <w:rsid w:val="00333047"/>
    <w:rsid w:val="003772C6"/>
    <w:rsid w:val="0038509D"/>
    <w:rsid w:val="003A6F59"/>
    <w:rsid w:val="003C35A2"/>
    <w:rsid w:val="003C35E6"/>
    <w:rsid w:val="003D2526"/>
    <w:rsid w:val="003E3CB5"/>
    <w:rsid w:val="003E6986"/>
    <w:rsid w:val="003F6771"/>
    <w:rsid w:val="004125DC"/>
    <w:rsid w:val="0042047D"/>
    <w:rsid w:val="00432E18"/>
    <w:rsid w:val="00457F28"/>
    <w:rsid w:val="0049195C"/>
    <w:rsid w:val="00494C96"/>
    <w:rsid w:val="004C0B49"/>
    <w:rsid w:val="004D610A"/>
    <w:rsid w:val="004E2B55"/>
    <w:rsid w:val="005141B8"/>
    <w:rsid w:val="005303A0"/>
    <w:rsid w:val="00550AFD"/>
    <w:rsid w:val="00563810"/>
    <w:rsid w:val="00566067"/>
    <w:rsid w:val="00566E40"/>
    <w:rsid w:val="005715F3"/>
    <w:rsid w:val="00585565"/>
    <w:rsid w:val="00596F2E"/>
    <w:rsid w:val="005A031B"/>
    <w:rsid w:val="005A25ED"/>
    <w:rsid w:val="005A51F9"/>
    <w:rsid w:val="005B05CC"/>
    <w:rsid w:val="005B3D63"/>
    <w:rsid w:val="005C02CC"/>
    <w:rsid w:val="005C7E2B"/>
    <w:rsid w:val="005F437D"/>
    <w:rsid w:val="00631E99"/>
    <w:rsid w:val="00635683"/>
    <w:rsid w:val="00682BE0"/>
    <w:rsid w:val="006B096C"/>
    <w:rsid w:val="006B294A"/>
    <w:rsid w:val="006C15ED"/>
    <w:rsid w:val="006C4457"/>
    <w:rsid w:val="006E3606"/>
    <w:rsid w:val="00704E4C"/>
    <w:rsid w:val="00707F31"/>
    <w:rsid w:val="00735F44"/>
    <w:rsid w:val="007915A7"/>
    <w:rsid w:val="007B5255"/>
    <w:rsid w:val="007B60C3"/>
    <w:rsid w:val="007D0AF9"/>
    <w:rsid w:val="007E1F84"/>
    <w:rsid w:val="007F3302"/>
    <w:rsid w:val="007F45E4"/>
    <w:rsid w:val="007F4883"/>
    <w:rsid w:val="007F5CD5"/>
    <w:rsid w:val="00823750"/>
    <w:rsid w:val="00826E0B"/>
    <w:rsid w:val="00843B50"/>
    <w:rsid w:val="00851C17"/>
    <w:rsid w:val="0086281F"/>
    <w:rsid w:val="00871AB5"/>
    <w:rsid w:val="00875A1F"/>
    <w:rsid w:val="008D555C"/>
    <w:rsid w:val="008D67C6"/>
    <w:rsid w:val="008F3C48"/>
    <w:rsid w:val="00904AF9"/>
    <w:rsid w:val="009114CE"/>
    <w:rsid w:val="0094034B"/>
    <w:rsid w:val="009646AF"/>
    <w:rsid w:val="00967200"/>
    <w:rsid w:val="00972610"/>
    <w:rsid w:val="009860C5"/>
    <w:rsid w:val="009D3A10"/>
    <w:rsid w:val="009D4FD7"/>
    <w:rsid w:val="00A55853"/>
    <w:rsid w:val="00A60E9E"/>
    <w:rsid w:val="00A82A71"/>
    <w:rsid w:val="00A93DD5"/>
    <w:rsid w:val="00A97A85"/>
    <w:rsid w:val="00AD4AE8"/>
    <w:rsid w:val="00AE2BED"/>
    <w:rsid w:val="00B171B4"/>
    <w:rsid w:val="00B469B4"/>
    <w:rsid w:val="00B51A25"/>
    <w:rsid w:val="00B84172"/>
    <w:rsid w:val="00B93B09"/>
    <w:rsid w:val="00BA62C4"/>
    <w:rsid w:val="00BC7AE7"/>
    <w:rsid w:val="00BD07E4"/>
    <w:rsid w:val="00BD7FFC"/>
    <w:rsid w:val="00C377B7"/>
    <w:rsid w:val="00C56392"/>
    <w:rsid w:val="00C56C3E"/>
    <w:rsid w:val="00C942F3"/>
    <w:rsid w:val="00CA3901"/>
    <w:rsid w:val="00CF2907"/>
    <w:rsid w:val="00D07A4D"/>
    <w:rsid w:val="00D12906"/>
    <w:rsid w:val="00D65139"/>
    <w:rsid w:val="00D67C4C"/>
    <w:rsid w:val="00DA7CA9"/>
    <w:rsid w:val="00DC3886"/>
    <w:rsid w:val="00E00CB5"/>
    <w:rsid w:val="00E16736"/>
    <w:rsid w:val="00E21739"/>
    <w:rsid w:val="00E24E98"/>
    <w:rsid w:val="00E51E01"/>
    <w:rsid w:val="00E52EEB"/>
    <w:rsid w:val="00E55283"/>
    <w:rsid w:val="00E73C32"/>
    <w:rsid w:val="00E8779A"/>
    <w:rsid w:val="00EA3337"/>
    <w:rsid w:val="00EB0769"/>
    <w:rsid w:val="00EB19ED"/>
    <w:rsid w:val="00EB1E5D"/>
    <w:rsid w:val="00EB651C"/>
    <w:rsid w:val="00ED6CF8"/>
    <w:rsid w:val="00F34DCB"/>
    <w:rsid w:val="00F509D6"/>
    <w:rsid w:val="00F577F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51DAA"/>
  <w14:defaultImageDpi w14:val="0"/>
  <w15:docId w15:val="{186B4DC2-D7E5-4DA7-A48D-8EB6AC18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E7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b/>
      <w:i/>
      <w:smallCap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7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  <w:lang w:val="x-none" w:eastAsia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  <w:lang w:val="x-none" w:eastAsia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  <w:lang w:val="x-none" w:eastAsia="uk-UA"/>
    </w:rPr>
  </w:style>
  <w:style w:type="table" w:customStyle="1" w:styleId="TableNormal1">
    <w:name w:val="Table Normal1"/>
    <w:uiPriority w:val="99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Pr>
      <w:rFonts w:ascii="Cambria" w:hAnsi="Cambria"/>
      <w:b/>
      <w:kern w:val="28"/>
      <w:sz w:val="32"/>
      <w:lang w:val="x-none" w:eastAsia="uk-UA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/>
      <w:sz w:val="24"/>
      <w:lang w:val="x-none" w:eastAsia="uk-UA"/>
    </w:rPr>
  </w:style>
  <w:style w:type="table" w:customStyle="1" w:styleId="a7">
    <w:name w:val="Стиль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uiPriority w:val="99"/>
    <w:rsid w:val="00090EC1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rsid w:val="00090EC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2C11E9"/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C11E9"/>
    <w:rPr>
      <w:sz w:val="18"/>
    </w:rPr>
  </w:style>
  <w:style w:type="paragraph" w:styleId="ab">
    <w:name w:val="List Paragraph"/>
    <w:basedOn w:val="a"/>
    <w:uiPriority w:val="99"/>
    <w:qFormat/>
    <w:rsid w:val="006C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2918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1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HP_Pavilion</dc:creator>
  <cp:keywords/>
  <dc:description/>
  <cp:lastModifiedBy>Пользователь Asus</cp:lastModifiedBy>
  <cp:revision>5</cp:revision>
  <cp:lastPrinted>2019-05-22T12:02:00Z</cp:lastPrinted>
  <dcterms:created xsi:type="dcterms:W3CDTF">2021-05-25T08:20:00Z</dcterms:created>
  <dcterms:modified xsi:type="dcterms:W3CDTF">2021-05-25T09:44:00Z</dcterms:modified>
</cp:coreProperties>
</file>